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851E50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DA7682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FD3D7F" w:rsidRDefault="00B46A15" w:rsidP="002C1E39">
      <w:pPr>
        <w:spacing w:before="120" w:line="288" w:lineRule="auto"/>
        <w:jc w:val="both"/>
        <w:outlineLvl w:val="0"/>
        <w:rPr>
          <w:rFonts w:ascii="Times New Roman" w:hAnsi="Times New Roman"/>
          <w:b/>
          <w:bCs/>
          <w:color w:val="FF0000"/>
          <w:sz w:val="26"/>
          <w:szCs w:val="26"/>
          <w:lang w:val="vi-VN"/>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004B19D8">
        <w:rPr>
          <w:rFonts w:ascii="Times New Roman" w:hAnsi="Times New Roman"/>
          <w:sz w:val="26"/>
          <w:szCs w:val="26"/>
          <w:lang w:val="pt-BR"/>
        </w:rPr>
        <w:t>:</w:t>
      </w:r>
      <w:r w:rsidR="00FD3D7F">
        <w:rPr>
          <w:rFonts w:ascii="Times New Roman" w:hAnsi="Times New Roman"/>
          <w:sz w:val="26"/>
          <w:szCs w:val="26"/>
          <w:lang w:val="vi-VN"/>
        </w:rPr>
        <w:t xml:space="preserve"> </w:t>
      </w:r>
      <w:r w:rsidR="00FD3D7F" w:rsidRPr="0033450F">
        <w:rPr>
          <w:rFonts w:ascii="Times New Roman" w:hAnsi="Times New Roman"/>
          <w:sz w:val="26"/>
          <w:szCs w:val="26"/>
          <w:lang w:val="pt-BR"/>
        </w:rPr>
        <w:t xml:space="preserve">Kỹ thuật </w:t>
      </w:r>
      <w:r w:rsidR="002D16C5">
        <w:rPr>
          <w:rFonts w:ascii="Times New Roman" w:hAnsi="Times New Roman"/>
          <w:sz w:val="26"/>
          <w:szCs w:val="26"/>
          <w:lang w:val="vi-VN"/>
        </w:rPr>
        <w:t>mạng ngoại vi và thiết bị đầu cuối</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643327">
        <w:rPr>
          <w:rFonts w:ascii="Times New Roman" w:hAnsi="Times New Roman"/>
          <w:sz w:val="26"/>
          <w:szCs w:val="26"/>
          <w:lang w:val="pt-BR"/>
        </w:rPr>
        <w:t xml:space="preserve"> </w:t>
      </w:r>
      <w:r w:rsidR="00643327" w:rsidRPr="004B19D8">
        <w:rPr>
          <w:rFonts w:ascii="Times New Roman" w:hAnsi="Times New Roman"/>
          <w:color w:val="000000"/>
          <w:szCs w:val="26"/>
        </w:rPr>
        <w:t>5520217</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7649BC" w:rsidRPr="00361583" w:rsidRDefault="007649BC" w:rsidP="007649BC">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7649BC" w:rsidRPr="00361583" w:rsidRDefault="007649BC" w:rsidP="007649BC">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7649BC" w:rsidRPr="00361583" w:rsidRDefault="007649BC" w:rsidP="007649BC">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7649BC" w:rsidRPr="00361583" w:rsidRDefault="007649BC" w:rsidP="007649BC">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7649BC" w:rsidRPr="00C67FCF" w:rsidRDefault="007649BC" w:rsidP="002C1E3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3553C7" w:rsidRPr="003553C7"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Sử dụng thành thạo các dụng cụ đồ nghề, các dụng cụ chuyên dùng và dụng cụ đo kiểm trong sửa chữa, bảo dưỡng thiết bị điện tử viễn thông;</w:t>
      </w:r>
    </w:p>
    <w:p w:rsidR="003553C7" w:rsidRPr="003553C7"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Lắp đặt, kết nối, thi công đúng kỹ thuật các loại cáp viễn thông: cáp đồng, cáp quang;</w:t>
      </w:r>
    </w:p>
    <w:p w:rsidR="003553C7" w:rsidRPr="003553C7"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Cài đặt, cấu hình, vận hành được các thiết bị đầu cuối viễn thông;</w:t>
      </w:r>
    </w:p>
    <w:p w:rsidR="003553C7" w:rsidRPr="00876F84"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876F84">
        <w:rPr>
          <w:rFonts w:ascii="Times New Roman" w:hAnsi="Times New Roman"/>
          <w:sz w:val="26"/>
          <w:szCs w:val="26"/>
          <w:lang w:val="pt-BR"/>
        </w:rPr>
        <w:t xml:space="preserve"> Bảo trì, sửa chữa được các thiết bị điện tử viễn thông, thiết bị đầu cuối theo yêu cầu công việc;</w:t>
      </w:r>
    </w:p>
    <w:p w:rsidR="003553C7" w:rsidRPr="00876F84" w:rsidRDefault="003553C7" w:rsidP="003553C7">
      <w:pPr>
        <w:widowControl w:val="0"/>
        <w:spacing w:before="120"/>
        <w:rPr>
          <w:rFonts w:ascii="Times New Roman" w:hAnsi="Times New Roman"/>
          <w:sz w:val="26"/>
          <w:szCs w:val="26"/>
          <w:lang w:val="pt-BR"/>
        </w:rPr>
      </w:pPr>
      <w:r w:rsidRPr="00876F84">
        <w:rPr>
          <w:rFonts w:ascii="Times New Roman" w:hAnsi="Times New Roman"/>
          <w:sz w:val="26"/>
          <w:szCs w:val="26"/>
          <w:lang w:val="pt-BR"/>
        </w:rPr>
        <w:t>- Sử dụng được phần mềm vẽ mạch điện tử;</w:t>
      </w:r>
    </w:p>
    <w:p w:rsidR="003553C7" w:rsidRPr="00876F84" w:rsidRDefault="003553C7" w:rsidP="003553C7">
      <w:pPr>
        <w:widowControl w:val="0"/>
        <w:spacing w:before="120"/>
        <w:rPr>
          <w:rFonts w:ascii="Times New Roman" w:hAnsi="Times New Roman"/>
          <w:sz w:val="26"/>
          <w:szCs w:val="26"/>
          <w:lang w:val="pt-BR"/>
        </w:rPr>
      </w:pPr>
      <w:r w:rsidRPr="00876F84">
        <w:rPr>
          <w:rFonts w:ascii="Times New Roman" w:hAnsi="Times New Roman"/>
          <w:sz w:val="26"/>
          <w:szCs w:val="26"/>
          <w:lang w:val="pt-BR"/>
        </w:rPr>
        <w:t>- Sử dụng được phần mềm vẽ mạch in;</w:t>
      </w:r>
    </w:p>
    <w:p w:rsidR="003553C7" w:rsidRPr="00876F84"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876F84">
        <w:rPr>
          <w:rFonts w:ascii="Times New Roman" w:hAnsi="Times New Roman"/>
          <w:sz w:val="26"/>
          <w:szCs w:val="26"/>
          <w:lang w:val="pt-BR"/>
        </w:rPr>
        <w:t xml:space="preserve"> Đọc hiểu được các tài liệu đơn giản tiếng Anh chuyên ngành;</w:t>
      </w:r>
    </w:p>
    <w:p w:rsidR="003553C7" w:rsidRPr="00876F84"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lastRenderedPageBreak/>
        <w:t>-</w:t>
      </w:r>
      <w:r w:rsidRPr="00876F84">
        <w:rPr>
          <w:rFonts w:ascii="Times New Roman" w:hAnsi="Times New Roman"/>
          <w:sz w:val="26"/>
          <w:szCs w:val="26"/>
          <w:lang w:val="pt-BR"/>
        </w:rPr>
        <w:t xml:space="preserve"> Biết cách </w:t>
      </w:r>
      <w:r w:rsidRPr="00876F84">
        <w:rPr>
          <w:rFonts w:ascii="Times New Roman" w:hAnsi="Times New Roman"/>
          <w:sz w:val="26"/>
          <w:szCs w:val="26"/>
          <w:highlight w:val="white"/>
          <w:lang w:val="pt-BR"/>
        </w:rPr>
        <w:t>tổ chức</w:t>
      </w:r>
      <w:r w:rsidRPr="00876F84">
        <w:rPr>
          <w:rFonts w:ascii="Times New Roman" w:hAnsi="Times New Roman"/>
          <w:sz w:val="26"/>
          <w:szCs w:val="26"/>
          <w:lang w:val="pt-BR"/>
        </w:rPr>
        <w:t xml:space="preserve"> quản lý, điều hành một cửa hàng, phân xưởng sản xuất;</w:t>
      </w:r>
    </w:p>
    <w:p w:rsidR="003553C7" w:rsidRPr="00C67FCF" w:rsidRDefault="003553C7" w:rsidP="003553C7">
      <w:pPr>
        <w:spacing w:before="120" w:line="288" w:lineRule="auto"/>
        <w:jc w:val="both"/>
        <w:outlineLvl w:val="0"/>
        <w:rPr>
          <w:rFonts w:ascii="Times New Roman" w:hAnsi="Times New Roman"/>
          <w:iCs/>
          <w:sz w:val="26"/>
          <w:szCs w:val="26"/>
          <w:lang w:val="pt-BR"/>
        </w:rPr>
      </w:pPr>
      <w:r>
        <w:rPr>
          <w:rFonts w:ascii="Times New Roman" w:hAnsi="Times New Roman"/>
          <w:sz w:val="26"/>
          <w:szCs w:val="26"/>
          <w:lang w:val="vi-VN"/>
        </w:rPr>
        <w:t>-</w:t>
      </w:r>
      <w:r w:rsidRPr="00876F84">
        <w:rPr>
          <w:rFonts w:ascii="Times New Roman" w:hAnsi="Times New Roman"/>
          <w:sz w:val="26"/>
          <w:szCs w:val="26"/>
          <w:lang w:val="pt-BR"/>
        </w:rPr>
        <w:t xml:space="preserve"> Biết cách </w:t>
      </w:r>
      <w:r w:rsidRPr="00876F84">
        <w:rPr>
          <w:rFonts w:ascii="Times New Roman" w:hAnsi="Times New Roman"/>
          <w:sz w:val="26"/>
          <w:szCs w:val="26"/>
          <w:highlight w:val="white"/>
          <w:lang w:val="pt-BR"/>
        </w:rPr>
        <w:t>tổ chức</w:t>
      </w:r>
      <w:r w:rsidRPr="00876F84">
        <w:rPr>
          <w:rFonts w:ascii="Times New Roman" w:hAnsi="Times New Roman"/>
          <w:sz w:val="26"/>
          <w:szCs w:val="26"/>
          <w:lang w:val="pt-BR"/>
        </w:rPr>
        <w:t>, quản lý nhóm thợ trong hoạt động tổ, nhóm.</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3553C7" w:rsidRPr="003553C7" w:rsidRDefault="003553C7" w:rsidP="003553C7">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trung tâm bảo hành, sửa chữa thiết bị đầu cuối viễn thông;</w:t>
      </w:r>
    </w:p>
    <w:p w:rsidR="003553C7" w:rsidRPr="003553C7" w:rsidRDefault="003553C7" w:rsidP="003553C7">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tổ mạng ngoại vi của các công ty trong lĩnh vực viễn thông;</w:t>
      </w:r>
    </w:p>
    <w:p w:rsidR="003553C7" w:rsidRPr="003553C7" w:rsidRDefault="003553C7" w:rsidP="003553C7">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tổ viễn thông phụ trách lắp đặt, cài đặt, cấu hình các thiết bị viễn thông, thiết bị đầu cuối;</w:t>
      </w:r>
    </w:p>
    <w:p w:rsidR="003553C7" w:rsidRPr="00C67FCF" w:rsidRDefault="003553C7" w:rsidP="003553C7">
      <w:pPr>
        <w:spacing w:before="120" w:line="288" w:lineRule="auto"/>
        <w:jc w:val="both"/>
        <w:outlineLvl w:val="0"/>
        <w:rPr>
          <w:rFonts w:ascii="Times New Roman" w:hAnsi="Times New Roman"/>
          <w:iCs/>
          <w:sz w:val="26"/>
          <w:szCs w:val="26"/>
          <w:lang w:val="pt-BR"/>
        </w:rPr>
      </w:pPr>
      <w:r w:rsidRPr="00876F84">
        <w:rPr>
          <w:rFonts w:ascii="Times New Roman" w:hAnsi="Times New Roman"/>
          <w:sz w:val="26"/>
          <w:szCs w:val="26"/>
          <w:lang w:val="pt-BR"/>
        </w:rPr>
        <w:t>- Làm chủ, điều hành một cửa hàng, phân xưởng, xí nghiệp nhỏ.</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43327" w:rsidRDefault="00B46A15" w:rsidP="002C1E39">
      <w:pPr>
        <w:pStyle w:val="BodyText"/>
        <w:spacing w:before="120" w:after="0" w:line="288" w:lineRule="auto"/>
        <w:ind w:firstLine="284"/>
        <w:jc w:val="both"/>
        <w:rPr>
          <w:rFonts w:ascii="Times New Roman" w:hAnsi="Times New Roman"/>
          <w:b/>
          <w:sz w:val="26"/>
          <w:szCs w:val="26"/>
        </w:rPr>
      </w:pPr>
      <w:r w:rsidRPr="00C67FCF">
        <w:rPr>
          <w:rFonts w:ascii="Times New Roman" w:hAnsi="Times New Roman"/>
          <w:sz w:val="26"/>
          <w:szCs w:val="26"/>
          <w:lang w:val="pt-BR"/>
        </w:rPr>
        <w:t xml:space="preserve">- Số lượng học phần: </w:t>
      </w:r>
      <w:r w:rsidR="00876F84">
        <w:rPr>
          <w:rFonts w:ascii="Times New Roman" w:hAnsi="Times New Roman"/>
          <w:b/>
          <w:sz w:val="26"/>
          <w:szCs w:val="26"/>
          <w:lang w:val="vi-VN"/>
        </w:rPr>
        <w:t>2</w:t>
      </w:r>
      <w:r w:rsidR="00D8040F">
        <w:rPr>
          <w:rFonts w:ascii="Times New Roman" w:hAnsi="Times New Roman"/>
          <w:b/>
          <w:sz w:val="26"/>
          <w:szCs w:val="26"/>
        </w:rPr>
        <w:t>4</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D8040F">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876F84">
        <w:rPr>
          <w:rFonts w:ascii="Times New Roman" w:hAnsi="Times New Roman"/>
          <w:b/>
          <w:sz w:val="26"/>
          <w:szCs w:val="26"/>
          <w:lang w:val="vi-VN"/>
        </w:rPr>
        <w:t>1095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8A17D3">
        <w:rPr>
          <w:rFonts w:ascii="Times New Roman" w:hAnsi="Times New Roman"/>
          <w:b/>
          <w:sz w:val="26"/>
          <w:szCs w:val="26"/>
          <w:lang w:val="vi-VN"/>
        </w:rPr>
        <w:t>360</w:t>
      </w:r>
      <w:r w:rsidRPr="00C67FCF">
        <w:rPr>
          <w:rFonts w:ascii="Times New Roman" w:hAnsi="Times New Roman"/>
          <w:sz w:val="26"/>
          <w:szCs w:val="26"/>
          <w:lang w:val="pt-BR"/>
        </w:rPr>
        <w:t xml:space="preserve"> giờ; Thực hành, thực tập, thí nghiệm: </w:t>
      </w:r>
      <w:r w:rsidR="008A17D3">
        <w:rPr>
          <w:rFonts w:ascii="Times New Roman" w:hAnsi="Times New Roman"/>
          <w:b/>
          <w:sz w:val="26"/>
          <w:szCs w:val="26"/>
          <w:lang w:val="vi-VN"/>
        </w:rPr>
        <w:t>735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10350" w:type="dxa"/>
        <w:tblInd w:w="-612" w:type="dxa"/>
        <w:tblLayout w:type="fixed"/>
        <w:tblLook w:val="04A0" w:firstRow="1" w:lastRow="0" w:firstColumn="1" w:lastColumn="0" w:noHBand="0" w:noVBand="1"/>
      </w:tblPr>
      <w:tblGrid>
        <w:gridCol w:w="1275"/>
        <w:gridCol w:w="2610"/>
        <w:gridCol w:w="1000"/>
        <w:gridCol w:w="800"/>
        <w:gridCol w:w="1080"/>
        <w:gridCol w:w="1710"/>
        <w:gridCol w:w="960"/>
        <w:gridCol w:w="915"/>
      </w:tblGrid>
      <w:tr w:rsidR="00D8040F" w:rsidRPr="00D8040F" w:rsidTr="00D8040F">
        <w:trPr>
          <w:trHeight w:val="390"/>
          <w:tblHeader/>
        </w:trPr>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Mã Học phần</w:t>
            </w:r>
          </w:p>
        </w:tc>
        <w:tc>
          <w:tcPr>
            <w:tcW w:w="2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Tên học phần</w:t>
            </w:r>
          </w:p>
        </w:tc>
        <w:tc>
          <w:tcPr>
            <w:tcW w:w="6465" w:type="dxa"/>
            <w:gridSpan w:val="6"/>
            <w:tcBorders>
              <w:top w:val="single" w:sz="8" w:space="0" w:color="auto"/>
              <w:left w:val="nil"/>
              <w:bottom w:val="single" w:sz="8" w:space="0" w:color="auto"/>
              <w:right w:val="single" w:sz="4"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Thời gian học tập (giờ)</w:t>
            </w:r>
          </w:p>
        </w:tc>
      </w:tr>
      <w:tr w:rsidR="00D8040F" w:rsidRPr="00D8040F" w:rsidTr="00D8040F">
        <w:trPr>
          <w:trHeight w:val="390"/>
          <w:tblHeader/>
        </w:trPr>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Số tín chỉ</w:t>
            </w:r>
          </w:p>
        </w:tc>
        <w:tc>
          <w:tcPr>
            <w:tcW w:w="4550" w:type="dxa"/>
            <w:gridSpan w:val="4"/>
            <w:tcBorders>
              <w:top w:val="single" w:sz="8" w:space="0" w:color="auto"/>
              <w:left w:val="nil"/>
              <w:bottom w:val="single" w:sz="8" w:space="0" w:color="auto"/>
              <w:right w:val="single" w:sz="8" w:space="0" w:color="000000"/>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Trong đó</w:t>
            </w:r>
          </w:p>
        </w:tc>
        <w:tc>
          <w:tcPr>
            <w:tcW w:w="915" w:type="dxa"/>
            <w:vMerge w:val="restart"/>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Ghi chú</w:t>
            </w:r>
          </w:p>
        </w:tc>
      </w:tr>
      <w:tr w:rsidR="00D8040F" w:rsidRPr="00D8040F" w:rsidTr="00D8040F">
        <w:trPr>
          <w:trHeight w:val="375"/>
          <w:tblHeader/>
        </w:trPr>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Tổng số</w:t>
            </w:r>
          </w:p>
        </w:tc>
        <w:tc>
          <w:tcPr>
            <w:tcW w:w="1080" w:type="dxa"/>
            <w:tcBorders>
              <w:top w:val="nil"/>
              <w:left w:val="nil"/>
              <w:bottom w:val="nil"/>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Lý</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Kiểm tra</w:t>
            </w:r>
          </w:p>
        </w:tc>
        <w:tc>
          <w:tcPr>
            <w:tcW w:w="915"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r>
      <w:tr w:rsidR="00D8040F" w:rsidRPr="00D8040F" w:rsidTr="00D8040F">
        <w:trPr>
          <w:trHeight w:val="630"/>
          <w:tblHeader/>
        </w:trPr>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thuyết</w:t>
            </w:r>
          </w:p>
        </w:tc>
        <w:tc>
          <w:tcPr>
            <w:tcW w:w="1710"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915"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r>
      <w:tr w:rsidR="00D8040F" w:rsidRPr="00D8040F" w:rsidTr="00D8040F">
        <w:trPr>
          <w:trHeight w:val="511"/>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4B19D8" w:rsidRDefault="00D8040F" w:rsidP="00D8040F">
            <w:pPr>
              <w:jc w:val="center"/>
              <w:rPr>
                <w:rFonts w:ascii="Times New Roman" w:hAnsi="Times New Roman"/>
                <w:b/>
                <w:i/>
                <w:iCs/>
                <w:sz w:val="26"/>
                <w:szCs w:val="26"/>
              </w:rPr>
            </w:pPr>
            <w:r w:rsidRPr="004B19D8">
              <w:rPr>
                <w:rFonts w:ascii="Times New Roman" w:hAnsi="Times New Roman"/>
                <w:b/>
                <w:i/>
                <w:iCs/>
                <w:sz w:val="26"/>
                <w:szCs w:val="26"/>
              </w:rPr>
              <w:t>I</w:t>
            </w:r>
          </w:p>
        </w:tc>
        <w:tc>
          <w:tcPr>
            <w:tcW w:w="9075" w:type="dxa"/>
            <w:gridSpan w:val="7"/>
            <w:tcBorders>
              <w:top w:val="single" w:sz="8" w:space="0" w:color="auto"/>
              <w:left w:val="nil"/>
              <w:bottom w:val="single" w:sz="8" w:space="0" w:color="auto"/>
              <w:right w:val="single" w:sz="4" w:space="0" w:color="auto"/>
            </w:tcBorders>
            <w:shd w:val="clear" w:color="auto" w:fill="auto"/>
            <w:vAlign w:val="center"/>
            <w:hideMark/>
          </w:tcPr>
          <w:p w:rsidR="00D8040F" w:rsidRPr="004B19D8" w:rsidRDefault="00D8040F" w:rsidP="00D8040F">
            <w:pPr>
              <w:rPr>
                <w:rFonts w:ascii="Times New Roman" w:hAnsi="Times New Roman"/>
                <w:b/>
                <w:i/>
                <w:iCs/>
                <w:sz w:val="26"/>
                <w:szCs w:val="26"/>
              </w:rPr>
            </w:pPr>
            <w:r w:rsidRPr="004B19D8">
              <w:rPr>
                <w:rFonts w:ascii="Times New Roman" w:hAnsi="Times New Roman"/>
                <w:b/>
                <w:i/>
                <w:iCs/>
                <w:sz w:val="26"/>
                <w:szCs w:val="26"/>
              </w:rPr>
              <w:t>Các môn học chung/đại cương</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EB2D20" w:rsidRDefault="0020628B" w:rsidP="00A64D8E">
            <w:pPr>
              <w:jc w:val="center"/>
              <w:rPr>
                <w:rFonts w:ascii="Times New Roman" w:hAnsi="Times New Roman"/>
                <w:sz w:val="26"/>
                <w:szCs w:val="26"/>
              </w:rPr>
            </w:pPr>
            <w:r>
              <w:rPr>
                <w:rFonts w:ascii="Times New Roman" w:hAnsi="Times New Roman"/>
                <w:sz w:val="26"/>
                <w:szCs w:val="26"/>
              </w:rPr>
              <w:t>01</w:t>
            </w:r>
          </w:p>
        </w:tc>
        <w:tc>
          <w:tcPr>
            <w:tcW w:w="2610" w:type="dxa"/>
            <w:tcBorders>
              <w:top w:val="nil"/>
              <w:left w:val="nil"/>
              <w:bottom w:val="single" w:sz="8" w:space="0" w:color="auto"/>
              <w:right w:val="single" w:sz="8" w:space="0" w:color="auto"/>
            </w:tcBorders>
            <w:shd w:val="clear" w:color="auto" w:fill="auto"/>
            <w:vAlign w:val="center"/>
            <w:hideMark/>
          </w:tcPr>
          <w:p w:rsidR="0020628B" w:rsidRPr="00355D19" w:rsidRDefault="0020628B" w:rsidP="00A64D8E">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EB2D20" w:rsidRDefault="0020628B" w:rsidP="00A64D8E">
            <w:pPr>
              <w:jc w:val="center"/>
              <w:rPr>
                <w:rFonts w:ascii="Times New Roman" w:hAnsi="Times New Roman"/>
                <w:sz w:val="26"/>
                <w:szCs w:val="26"/>
              </w:rPr>
            </w:pPr>
            <w:r>
              <w:rPr>
                <w:rFonts w:ascii="Times New Roman" w:hAnsi="Times New Roman"/>
                <w:sz w:val="26"/>
                <w:szCs w:val="26"/>
              </w:rPr>
              <w:t>02</w:t>
            </w:r>
          </w:p>
        </w:tc>
        <w:tc>
          <w:tcPr>
            <w:tcW w:w="2610" w:type="dxa"/>
            <w:tcBorders>
              <w:top w:val="nil"/>
              <w:left w:val="nil"/>
              <w:bottom w:val="single" w:sz="8" w:space="0" w:color="auto"/>
              <w:right w:val="single" w:sz="8" w:space="0" w:color="auto"/>
            </w:tcBorders>
            <w:shd w:val="clear" w:color="auto" w:fill="auto"/>
            <w:vAlign w:val="center"/>
            <w:hideMark/>
          </w:tcPr>
          <w:p w:rsidR="0020628B" w:rsidRPr="00355D19" w:rsidRDefault="0020628B" w:rsidP="00A64D8E">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15</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13</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EB2D20" w:rsidRDefault="0020628B" w:rsidP="00A64D8E">
            <w:pPr>
              <w:jc w:val="center"/>
              <w:rPr>
                <w:rFonts w:ascii="Times New Roman" w:hAnsi="Times New Roman"/>
                <w:sz w:val="26"/>
                <w:szCs w:val="26"/>
              </w:rPr>
            </w:pPr>
            <w:r>
              <w:rPr>
                <w:rFonts w:ascii="Times New Roman" w:hAnsi="Times New Roman"/>
                <w:sz w:val="26"/>
                <w:szCs w:val="26"/>
              </w:rPr>
              <w:t>03</w:t>
            </w:r>
          </w:p>
        </w:tc>
        <w:tc>
          <w:tcPr>
            <w:tcW w:w="2610" w:type="dxa"/>
            <w:tcBorders>
              <w:top w:val="nil"/>
              <w:left w:val="nil"/>
              <w:bottom w:val="single" w:sz="8" w:space="0" w:color="auto"/>
              <w:right w:val="single" w:sz="8" w:space="0" w:color="auto"/>
            </w:tcBorders>
            <w:shd w:val="clear" w:color="auto" w:fill="auto"/>
            <w:vAlign w:val="center"/>
            <w:hideMark/>
          </w:tcPr>
          <w:p w:rsidR="0020628B" w:rsidRPr="00355D19" w:rsidRDefault="0020628B" w:rsidP="00A64D8E">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67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EB2D20" w:rsidRDefault="0020628B" w:rsidP="00A64D8E">
            <w:pPr>
              <w:jc w:val="center"/>
              <w:rPr>
                <w:rFonts w:ascii="Times New Roman" w:hAnsi="Times New Roman"/>
                <w:sz w:val="26"/>
                <w:szCs w:val="26"/>
              </w:rPr>
            </w:pPr>
            <w:r>
              <w:rPr>
                <w:rFonts w:ascii="Times New Roman" w:hAnsi="Times New Roman"/>
                <w:sz w:val="26"/>
                <w:szCs w:val="26"/>
              </w:rPr>
              <w:t>04</w:t>
            </w:r>
          </w:p>
        </w:tc>
        <w:tc>
          <w:tcPr>
            <w:tcW w:w="2610" w:type="dxa"/>
            <w:tcBorders>
              <w:top w:val="nil"/>
              <w:left w:val="nil"/>
              <w:bottom w:val="single" w:sz="8" w:space="0" w:color="auto"/>
              <w:right w:val="single" w:sz="8" w:space="0" w:color="auto"/>
            </w:tcBorders>
            <w:shd w:val="clear" w:color="auto" w:fill="auto"/>
            <w:vAlign w:val="center"/>
            <w:hideMark/>
          </w:tcPr>
          <w:p w:rsidR="0020628B" w:rsidRPr="00355D19" w:rsidRDefault="0020628B" w:rsidP="00A64D8E">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i/>
                <w:iCs/>
                <w:sz w:val="26"/>
                <w:szCs w:val="26"/>
              </w:rPr>
            </w:pPr>
            <w:r w:rsidRPr="00D8040F">
              <w:rPr>
                <w:rFonts w:ascii="Times New Roman" w:hAnsi="Times New Roman"/>
                <w:i/>
                <w:iCs/>
                <w:sz w:val="26"/>
                <w:szCs w:val="26"/>
              </w:rPr>
              <w:t>5(2/3)</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120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EB2D20" w:rsidRDefault="0020628B" w:rsidP="00A64D8E">
            <w:pPr>
              <w:jc w:val="center"/>
              <w:rPr>
                <w:rFonts w:ascii="Times New Roman" w:hAnsi="Times New Roman"/>
                <w:sz w:val="26"/>
                <w:szCs w:val="26"/>
              </w:rPr>
            </w:pPr>
            <w:r>
              <w:rPr>
                <w:rFonts w:ascii="Times New Roman" w:hAnsi="Times New Roman"/>
                <w:sz w:val="26"/>
                <w:szCs w:val="26"/>
              </w:rPr>
              <w:t>05</w:t>
            </w:r>
          </w:p>
        </w:tc>
        <w:tc>
          <w:tcPr>
            <w:tcW w:w="2610" w:type="dxa"/>
            <w:tcBorders>
              <w:top w:val="nil"/>
              <w:left w:val="nil"/>
              <w:bottom w:val="single" w:sz="8" w:space="0" w:color="auto"/>
              <w:right w:val="single" w:sz="8" w:space="0" w:color="auto"/>
            </w:tcBorders>
            <w:shd w:val="clear" w:color="auto" w:fill="auto"/>
            <w:vAlign w:val="center"/>
            <w:hideMark/>
          </w:tcPr>
          <w:p w:rsidR="0020628B" w:rsidRPr="00355D19" w:rsidRDefault="0020628B" w:rsidP="00A64D8E">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EB2D20" w:rsidRDefault="0020628B" w:rsidP="00A64D8E">
            <w:pPr>
              <w:jc w:val="center"/>
              <w:rPr>
                <w:rFonts w:ascii="Times New Roman" w:hAnsi="Times New Roman"/>
                <w:sz w:val="26"/>
                <w:szCs w:val="26"/>
              </w:rPr>
            </w:pPr>
            <w:r>
              <w:rPr>
                <w:rFonts w:ascii="Times New Roman" w:hAnsi="Times New Roman"/>
                <w:sz w:val="26"/>
                <w:szCs w:val="26"/>
              </w:rPr>
              <w:t>06</w:t>
            </w:r>
          </w:p>
        </w:tc>
        <w:tc>
          <w:tcPr>
            <w:tcW w:w="2610" w:type="dxa"/>
            <w:tcBorders>
              <w:top w:val="nil"/>
              <w:left w:val="nil"/>
              <w:bottom w:val="single" w:sz="8" w:space="0" w:color="auto"/>
              <w:right w:val="single" w:sz="8" w:space="0" w:color="auto"/>
            </w:tcBorders>
            <w:shd w:val="clear" w:color="auto" w:fill="auto"/>
            <w:vAlign w:val="center"/>
            <w:hideMark/>
          </w:tcPr>
          <w:p w:rsidR="0020628B" w:rsidRPr="00355D19" w:rsidRDefault="0020628B" w:rsidP="00A64D8E">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EB2D20" w:rsidRDefault="0020628B" w:rsidP="00A64D8E">
            <w:pPr>
              <w:jc w:val="center"/>
              <w:rPr>
                <w:rFonts w:ascii="Times New Roman" w:hAnsi="Times New Roman"/>
                <w:sz w:val="26"/>
                <w:szCs w:val="26"/>
              </w:rPr>
            </w:pPr>
            <w:r>
              <w:rPr>
                <w:rFonts w:ascii="Times New Roman" w:hAnsi="Times New Roman"/>
                <w:sz w:val="26"/>
                <w:szCs w:val="26"/>
              </w:rPr>
              <w:t>07</w:t>
            </w:r>
          </w:p>
        </w:tc>
        <w:tc>
          <w:tcPr>
            <w:tcW w:w="2610" w:type="dxa"/>
            <w:tcBorders>
              <w:top w:val="nil"/>
              <w:left w:val="nil"/>
              <w:bottom w:val="single" w:sz="8" w:space="0" w:color="auto"/>
              <w:right w:val="single" w:sz="8" w:space="0" w:color="auto"/>
            </w:tcBorders>
            <w:shd w:val="clear" w:color="auto" w:fill="auto"/>
            <w:vAlign w:val="center"/>
            <w:hideMark/>
          </w:tcPr>
          <w:p w:rsidR="0020628B" w:rsidRPr="00355D19" w:rsidRDefault="0020628B" w:rsidP="00A64D8E">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4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A83E3F" w:rsidRDefault="0020628B" w:rsidP="00A64D8E">
            <w:pPr>
              <w:jc w:val="center"/>
              <w:rPr>
                <w:rFonts w:ascii="Times New Roman" w:hAnsi="Times New Roman"/>
                <w:b/>
                <w:i/>
                <w:iCs/>
                <w:sz w:val="26"/>
                <w:szCs w:val="26"/>
              </w:rPr>
            </w:pPr>
            <w:r w:rsidRPr="00A83E3F">
              <w:rPr>
                <w:rFonts w:ascii="Times New Roman" w:hAnsi="Times New Roman"/>
                <w:b/>
                <w:i/>
                <w:iCs/>
                <w:sz w:val="26"/>
                <w:szCs w:val="26"/>
              </w:rPr>
              <w:t>II</w:t>
            </w:r>
          </w:p>
        </w:tc>
        <w:tc>
          <w:tcPr>
            <w:tcW w:w="9075" w:type="dxa"/>
            <w:gridSpan w:val="7"/>
            <w:tcBorders>
              <w:top w:val="single" w:sz="8" w:space="0" w:color="auto"/>
              <w:left w:val="nil"/>
              <w:bottom w:val="single" w:sz="8" w:space="0" w:color="auto"/>
              <w:right w:val="single" w:sz="4" w:space="0" w:color="auto"/>
            </w:tcBorders>
            <w:shd w:val="clear" w:color="auto" w:fill="auto"/>
            <w:vAlign w:val="center"/>
            <w:hideMark/>
          </w:tcPr>
          <w:p w:rsidR="0020628B" w:rsidRPr="00D8040F" w:rsidRDefault="0020628B" w:rsidP="00D8040F">
            <w:pPr>
              <w:rPr>
                <w:rFonts w:ascii="Times New Roman" w:hAnsi="Times New Roman"/>
                <w:b/>
                <w:bCs/>
                <w:i/>
                <w:iCs/>
                <w:sz w:val="26"/>
                <w:szCs w:val="26"/>
              </w:rPr>
            </w:pPr>
            <w:r w:rsidRPr="00D8040F">
              <w:rPr>
                <w:rFonts w:ascii="Times New Roman" w:hAnsi="Times New Roman"/>
                <w:b/>
                <w:bCs/>
                <w:i/>
                <w:iCs/>
                <w:sz w:val="26"/>
                <w:szCs w:val="26"/>
              </w:rPr>
              <w:t>Các học phần chuyên môn ngành, nghề</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A83E3F" w:rsidRDefault="0020628B" w:rsidP="00A64D8E">
            <w:pPr>
              <w:jc w:val="center"/>
              <w:rPr>
                <w:rFonts w:ascii="Times New Roman" w:hAnsi="Times New Roman"/>
                <w:b/>
                <w:sz w:val="26"/>
                <w:szCs w:val="26"/>
              </w:rPr>
            </w:pPr>
            <w:r w:rsidRPr="00A83E3F">
              <w:rPr>
                <w:rFonts w:ascii="Times New Roman" w:hAnsi="Times New Roman"/>
                <w:b/>
                <w:sz w:val="26"/>
                <w:szCs w:val="26"/>
              </w:rPr>
              <w:lastRenderedPageBreak/>
              <w:t>II.1</w:t>
            </w:r>
          </w:p>
        </w:tc>
        <w:tc>
          <w:tcPr>
            <w:tcW w:w="2610" w:type="dxa"/>
            <w:tcBorders>
              <w:top w:val="nil"/>
              <w:left w:val="nil"/>
              <w:bottom w:val="single" w:sz="8" w:space="0" w:color="auto"/>
              <w:right w:val="single" w:sz="8" w:space="0" w:color="auto"/>
            </w:tcBorders>
            <w:shd w:val="clear" w:color="auto" w:fill="auto"/>
            <w:vAlign w:val="center"/>
            <w:hideMark/>
          </w:tcPr>
          <w:p w:rsidR="0020628B" w:rsidRDefault="0020628B" w:rsidP="00D8040F">
            <w:pPr>
              <w:rPr>
                <w:rFonts w:ascii="Times New Roman" w:hAnsi="Times New Roman"/>
                <w:b/>
                <w:sz w:val="26"/>
                <w:szCs w:val="26"/>
              </w:rPr>
            </w:pPr>
            <w:r w:rsidRPr="004B19D8">
              <w:rPr>
                <w:rFonts w:ascii="Times New Roman" w:hAnsi="Times New Roman"/>
                <w:b/>
                <w:sz w:val="26"/>
                <w:szCs w:val="26"/>
              </w:rPr>
              <w:t xml:space="preserve">Học phần cơ sở </w:t>
            </w:r>
          </w:p>
          <w:p w:rsidR="0020628B" w:rsidRPr="004B19D8" w:rsidRDefault="0020628B" w:rsidP="00D8040F">
            <w:pPr>
              <w:rPr>
                <w:rFonts w:ascii="Times New Roman" w:hAnsi="Times New Roman"/>
                <w:b/>
                <w:sz w:val="26"/>
                <w:szCs w:val="26"/>
              </w:rPr>
            </w:pPr>
            <w:r w:rsidRPr="004B19D8">
              <w:rPr>
                <w:rFonts w:ascii="Times New Roman" w:hAnsi="Times New Roman"/>
                <w:b/>
                <w:sz w:val="26"/>
                <w:szCs w:val="26"/>
              </w:rPr>
              <w:t>(16-18TC)</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16</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330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144</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6</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EB2D20" w:rsidRDefault="0020628B" w:rsidP="00A64D8E">
            <w:pPr>
              <w:jc w:val="center"/>
              <w:rPr>
                <w:rFonts w:ascii="Times New Roman" w:hAnsi="Times New Roman"/>
                <w:sz w:val="26"/>
                <w:szCs w:val="26"/>
              </w:rPr>
            </w:pPr>
            <w:r>
              <w:rPr>
                <w:rFonts w:ascii="Times New Roman" w:hAnsi="Times New Roman"/>
                <w:sz w:val="26"/>
                <w:szCs w:val="26"/>
              </w:rPr>
              <w:t>08</w:t>
            </w:r>
          </w:p>
        </w:tc>
        <w:tc>
          <w:tcPr>
            <w:tcW w:w="26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rPr>
                <w:rFonts w:ascii="Times New Roman" w:hAnsi="Times New Roman"/>
                <w:sz w:val="26"/>
                <w:szCs w:val="26"/>
              </w:rPr>
            </w:pPr>
            <w:r w:rsidRPr="00D8040F">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EB2D20" w:rsidRDefault="0020628B" w:rsidP="00A64D8E">
            <w:pPr>
              <w:jc w:val="center"/>
              <w:rPr>
                <w:rFonts w:ascii="Times New Roman" w:hAnsi="Times New Roman"/>
                <w:sz w:val="26"/>
                <w:szCs w:val="26"/>
              </w:rPr>
            </w:pPr>
            <w:r>
              <w:rPr>
                <w:rFonts w:ascii="Times New Roman" w:hAnsi="Times New Roman"/>
                <w:sz w:val="26"/>
                <w:szCs w:val="26"/>
              </w:rPr>
              <w:t>09</w:t>
            </w:r>
          </w:p>
        </w:tc>
        <w:tc>
          <w:tcPr>
            <w:tcW w:w="26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rPr>
                <w:rFonts w:ascii="Times New Roman" w:hAnsi="Times New Roman"/>
                <w:sz w:val="26"/>
                <w:szCs w:val="26"/>
              </w:rPr>
            </w:pPr>
            <w:r w:rsidRPr="00D8040F">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EB2D20" w:rsidRDefault="0020628B" w:rsidP="00A64D8E">
            <w:pPr>
              <w:jc w:val="center"/>
              <w:rPr>
                <w:rFonts w:ascii="Times New Roman" w:hAnsi="Times New Roman"/>
                <w:sz w:val="26"/>
                <w:szCs w:val="26"/>
              </w:rPr>
            </w:pPr>
            <w:r>
              <w:rPr>
                <w:rFonts w:ascii="Times New Roman" w:hAnsi="Times New Roman"/>
                <w:sz w:val="26"/>
                <w:szCs w:val="26"/>
              </w:rPr>
              <w:t>10</w:t>
            </w:r>
          </w:p>
        </w:tc>
        <w:tc>
          <w:tcPr>
            <w:tcW w:w="26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rPr>
                <w:rFonts w:ascii="Times New Roman" w:hAnsi="Times New Roman"/>
                <w:sz w:val="26"/>
                <w:szCs w:val="26"/>
              </w:rPr>
            </w:pPr>
            <w:r w:rsidRPr="00D8040F">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EB2D20" w:rsidRDefault="0020628B" w:rsidP="00A64D8E">
            <w:pPr>
              <w:jc w:val="center"/>
              <w:rPr>
                <w:rFonts w:ascii="Times New Roman" w:hAnsi="Times New Roman"/>
                <w:sz w:val="26"/>
                <w:szCs w:val="26"/>
              </w:rPr>
            </w:pPr>
            <w:r>
              <w:rPr>
                <w:rFonts w:ascii="Times New Roman" w:hAnsi="Times New Roman"/>
                <w:sz w:val="26"/>
                <w:szCs w:val="26"/>
              </w:rPr>
              <w:t>11</w:t>
            </w:r>
          </w:p>
        </w:tc>
        <w:tc>
          <w:tcPr>
            <w:tcW w:w="26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rPr>
                <w:rFonts w:ascii="Times New Roman" w:hAnsi="Times New Roman"/>
                <w:sz w:val="26"/>
                <w:szCs w:val="26"/>
              </w:rPr>
            </w:pPr>
            <w:r w:rsidRPr="00D8040F">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4B19D8">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EB2D20" w:rsidRDefault="0020628B" w:rsidP="00A64D8E">
            <w:pPr>
              <w:jc w:val="center"/>
              <w:rPr>
                <w:rFonts w:ascii="Times New Roman" w:hAnsi="Times New Roman"/>
                <w:sz w:val="26"/>
                <w:szCs w:val="26"/>
              </w:rPr>
            </w:pPr>
            <w:r>
              <w:rPr>
                <w:rFonts w:ascii="Times New Roman" w:hAnsi="Times New Roman"/>
                <w:sz w:val="26"/>
                <w:szCs w:val="26"/>
              </w:rPr>
              <w:t>12</w:t>
            </w:r>
          </w:p>
        </w:tc>
        <w:tc>
          <w:tcPr>
            <w:tcW w:w="2610" w:type="dxa"/>
            <w:tcBorders>
              <w:top w:val="nil"/>
              <w:left w:val="nil"/>
              <w:bottom w:val="single" w:sz="8" w:space="0" w:color="auto"/>
              <w:right w:val="single" w:sz="8" w:space="0" w:color="auto"/>
            </w:tcBorders>
            <w:shd w:val="clear" w:color="auto" w:fill="auto"/>
            <w:noWrap/>
            <w:vAlign w:val="bottom"/>
            <w:hideMark/>
          </w:tcPr>
          <w:p w:rsidR="0020628B" w:rsidRPr="00D8040F" w:rsidRDefault="0020628B" w:rsidP="00D8040F">
            <w:pPr>
              <w:rPr>
                <w:rFonts w:ascii="Times New Roman" w:hAnsi="Times New Roman"/>
                <w:sz w:val="26"/>
                <w:szCs w:val="26"/>
              </w:rPr>
            </w:pPr>
            <w:r w:rsidRPr="00D8040F">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tcPr>
          <w:p w:rsidR="0020628B" w:rsidRPr="00D8040F" w:rsidRDefault="0020628B" w:rsidP="00D8040F">
            <w:pPr>
              <w:jc w:val="center"/>
              <w:rPr>
                <w:rFonts w:ascii="Times New Roman" w:hAnsi="Times New Roman"/>
                <w:sz w:val="26"/>
                <w:szCs w:val="26"/>
              </w:rPr>
            </w:pPr>
          </w:p>
        </w:tc>
      </w:tr>
      <w:tr w:rsidR="0020628B" w:rsidRPr="00D8040F" w:rsidTr="004B19D8">
        <w:trPr>
          <w:trHeight w:val="7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EB2D20" w:rsidRDefault="0020628B" w:rsidP="00A64D8E">
            <w:pPr>
              <w:jc w:val="center"/>
              <w:rPr>
                <w:rFonts w:ascii="Times New Roman" w:hAnsi="Times New Roman"/>
                <w:sz w:val="26"/>
                <w:szCs w:val="26"/>
              </w:rPr>
            </w:pPr>
            <w:r>
              <w:rPr>
                <w:rFonts w:ascii="Times New Roman" w:hAnsi="Times New Roman"/>
                <w:sz w:val="26"/>
                <w:szCs w:val="26"/>
              </w:rPr>
              <w:t>13</w:t>
            </w:r>
          </w:p>
        </w:tc>
        <w:tc>
          <w:tcPr>
            <w:tcW w:w="2610" w:type="dxa"/>
            <w:tcBorders>
              <w:top w:val="nil"/>
              <w:left w:val="nil"/>
              <w:bottom w:val="single" w:sz="8" w:space="0" w:color="auto"/>
              <w:right w:val="single" w:sz="8" w:space="0" w:color="auto"/>
            </w:tcBorders>
            <w:shd w:val="clear" w:color="auto" w:fill="auto"/>
            <w:noWrap/>
            <w:vAlign w:val="center"/>
            <w:hideMark/>
          </w:tcPr>
          <w:p w:rsidR="0020628B" w:rsidRPr="00D8040F" w:rsidRDefault="0020628B" w:rsidP="004B19D8">
            <w:pPr>
              <w:rPr>
                <w:rFonts w:ascii="Times New Roman" w:hAnsi="Times New Roman"/>
                <w:sz w:val="26"/>
                <w:szCs w:val="26"/>
              </w:rPr>
            </w:pPr>
            <w:r w:rsidRPr="00D8040F">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tcPr>
          <w:p w:rsidR="0020628B" w:rsidRPr="00D8040F" w:rsidRDefault="0020628B" w:rsidP="00D8040F">
            <w:pPr>
              <w:jc w:val="center"/>
              <w:rPr>
                <w:rFonts w:ascii="Times New Roman" w:hAnsi="Times New Roman"/>
                <w:sz w:val="26"/>
                <w:szCs w:val="26"/>
              </w:rPr>
            </w:pPr>
          </w:p>
        </w:tc>
      </w:tr>
      <w:tr w:rsidR="0020628B" w:rsidRPr="00D8040F" w:rsidTr="00D8040F">
        <w:trPr>
          <w:trHeight w:val="67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A83E3F" w:rsidRDefault="0020628B" w:rsidP="00A64D8E">
            <w:pPr>
              <w:jc w:val="center"/>
              <w:rPr>
                <w:rFonts w:ascii="Times New Roman" w:hAnsi="Times New Roman"/>
                <w:b/>
                <w:sz w:val="26"/>
                <w:szCs w:val="26"/>
              </w:rPr>
            </w:pPr>
            <w:r w:rsidRPr="00A83E3F">
              <w:rPr>
                <w:rFonts w:ascii="Times New Roman" w:hAnsi="Times New Roman"/>
                <w:b/>
                <w:sz w:val="26"/>
                <w:szCs w:val="26"/>
              </w:rPr>
              <w:t>II.2</w:t>
            </w:r>
          </w:p>
        </w:tc>
        <w:tc>
          <w:tcPr>
            <w:tcW w:w="2610" w:type="dxa"/>
            <w:tcBorders>
              <w:top w:val="nil"/>
              <w:left w:val="nil"/>
              <w:bottom w:val="single" w:sz="8" w:space="0" w:color="auto"/>
              <w:right w:val="single" w:sz="8" w:space="0" w:color="auto"/>
            </w:tcBorders>
            <w:shd w:val="clear" w:color="auto" w:fill="auto"/>
            <w:vAlign w:val="center"/>
            <w:hideMark/>
          </w:tcPr>
          <w:p w:rsidR="0020628B" w:rsidRPr="004B19D8" w:rsidRDefault="0020628B" w:rsidP="00D8040F">
            <w:pPr>
              <w:rPr>
                <w:rFonts w:ascii="Times New Roman" w:hAnsi="Times New Roman"/>
                <w:b/>
                <w:sz w:val="26"/>
                <w:szCs w:val="26"/>
              </w:rPr>
            </w:pPr>
            <w:r w:rsidRPr="004B19D8">
              <w:rPr>
                <w:rFonts w:ascii="Times New Roman" w:hAnsi="Times New Roman"/>
                <w:b/>
                <w:sz w:val="26"/>
                <w:szCs w:val="26"/>
              </w:rPr>
              <w:t xml:space="preserve">Học phần </w:t>
            </w:r>
            <w:r w:rsidR="00444EDC">
              <w:rPr>
                <w:rFonts w:ascii="Times New Roman" w:hAnsi="Times New Roman"/>
                <w:b/>
                <w:sz w:val="26"/>
                <w:szCs w:val="26"/>
              </w:rPr>
              <w:t>chuyên môn ngành, nghề</w:t>
            </w:r>
            <w:bookmarkStart w:id="0" w:name="_GoBack"/>
            <w:bookmarkEnd w:id="0"/>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705</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142</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555</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8</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EB2D20" w:rsidRDefault="0020628B" w:rsidP="00A64D8E">
            <w:pPr>
              <w:jc w:val="center"/>
              <w:rPr>
                <w:rFonts w:ascii="Times New Roman" w:hAnsi="Times New Roman"/>
                <w:sz w:val="26"/>
                <w:szCs w:val="26"/>
              </w:rPr>
            </w:pPr>
            <w:r>
              <w:rPr>
                <w:rFonts w:ascii="Times New Roman" w:hAnsi="Times New Roman"/>
                <w:sz w:val="26"/>
                <w:szCs w:val="26"/>
              </w:rPr>
              <w:t>14</w:t>
            </w:r>
          </w:p>
        </w:tc>
        <w:tc>
          <w:tcPr>
            <w:tcW w:w="26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rPr>
                <w:rFonts w:ascii="Times New Roman" w:hAnsi="Times New Roman"/>
                <w:sz w:val="26"/>
                <w:szCs w:val="26"/>
              </w:rPr>
            </w:pPr>
            <w:r w:rsidRPr="00D8040F">
              <w:rPr>
                <w:rFonts w:ascii="Times New Roman" w:hAnsi="Times New Roman"/>
                <w:sz w:val="26"/>
                <w:szCs w:val="26"/>
              </w:rPr>
              <w:t>Mạch tương tự</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EB2D20" w:rsidRDefault="0020628B" w:rsidP="00A64D8E">
            <w:pPr>
              <w:jc w:val="center"/>
              <w:rPr>
                <w:rFonts w:ascii="Times New Roman" w:hAnsi="Times New Roman"/>
                <w:sz w:val="26"/>
                <w:szCs w:val="26"/>
              </w:rPr>
            </w:pPr>
            <w:r>
              <w:rPr>
                <w:rFonts w:ascii="Times New Roman" w:hAnsi="Times New Roman"/>
                <w:sz w:val="26"/>
                <w:szCs w:val="26"/>
              </w:rPr>
              <w:t>15</w:t>
            </w:r>
          </w:p>
        </w:tc>
        <w:tc>
          <w:tcPr>
            <w:tcW w:w="26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rPr>
                <w:rFonts w:ascii="Times New Roman" w:hAnsi="Times New Roman"/>
                <w:sz w:val="26"/>
                <w:szCs w:val="26"/>
              </w:rPr>
            </w:pPr>
            <w:r w:rsidRPr="00D8040F">
              <w:rPr>
                <w:rFonts w:ascii="Times New Roman" w:hAnsi="Times New Roman"/>
                <w:sz w:val="26"/>
                <w:szCs w:val="26"/>
              </w:rPr>
              <w:t>Kỹ thuật mạng ngoại vi</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8948D1" w:rsidRDefault="0020628B" w:rsidP="00A64D8E">
            <w:pPr>
              <w:jc w:val="center"/>
              <w:rPr>
                <w:rFonts w:ascii="Times New Roman" w:hAnsi="Times New Roman"/>
                <w:sz w:val="26"/>
                <w:szCs w:val="26"/>
              </w:rPr>
            </w:pPr>
            <w:r w:rsidRPr="008948D1">
              <w:rPr>
                <w:rFonts w:ascii="Times New Roman" w:hAnsi="Times New Roman"/>
                <w:sz w:val="26"/>
                <w:szCs w:val="26"/>
              </w:rPr>
              <w:t>16</w:t>
            </w:r>
          </w:p>
        </w:tc>
        <w:tc>
          <w:tcPr>
            <w:tcW w:w="26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rPr>
                <w:rFonts w:ascii="Times New Roman" w:hAnsi="Times New Roman"/>
                <w:sz w:val="26"/>
                <w:szCs w:val="26"/>
              </w:rPr>
            </w:pPr>
            <w:r w:rsidRPr="00D8040F">
              <w:rPr>
                <w:rFonts w:ascii="Times New Roman" w:hAnsi="Times New Roman"/>
                <w:sz w:val="26"/>
                <w:szCs w:val="26"/>
              </w:rPr>
              <w:t>Hệ thống viễn thông</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7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8948D1" w:rsidRDefault="0020628B" w:rsidP="00A64D8E">
            <w:pPr>
              <w:jc w:val="center"/>
              <w:rPr>
                <w:rFonts w:ascii="Times New Roman" w:hAnsi="Times New Roman"/>
                <w:sz w:val="26"/>
                <w:szCs w:val="26"/>
              </w:rPr>
            </w:pPr>
            <w:r w:rsidRPr="008948D1">
              <w:rPr>
                <w:rFonts w:ascii="Times New Roman" w:hAnsi="Times New Roman"/>
                <w:sz w:val="26"/>
                <w:szCs w:val="26"/>
              </w:rPr>
              <w:t>17</w:t>
            </w:r>
          </w:p>
        </w:tc>
        <w:tc>
          <w:tcPr>
            <w:tcW w:w="26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rPr>
                <w:rFonts w:ascii="Times New Roman" w:hAnsi="Times New Roman"/>
                <w:sz w:val="26"/>
                <w:szCs w:val="26"/>
              </w:rPr>
            </w:pPr>
            <w:r w:rsidRPr="00D8040F">
              <w:rPr>
                <w:rFonts w:ascii="Times New Roman" w:hAnsi="Times New Roman"/>
                <w:sz w:val="26"/>
                <w:szCs w:val="26"/>
              </w:rPr>
              <w:t>TT.Kỹ thuật sửa chữa Điện thoại cố định</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7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8948D1" w:rsidRDefault="0020628B" w:rsidP="00A64D8E">
            <w:pPr>
              <w:jc w:val="center"/>
              <w:rPr>
                <w:rFonts w:ascii="Times New Roman" w:hAnsi="Times New Roman"/>
                <w:sz w:val="26"/>
                <w:szCs w:val="26"/>
              </w:rPr>
            </w:pPr>
            <w:r w:rsidRPr="008948D1">
              <w:rPr>
                <w:rFonts w:ascii="Times New Roman" w:hAnsi="Times New Roman"/>
                <w:sz w:val="26"/>
                <w:szCs w:val="26"/>
              </w:rPr>
              <w:t>18</w:t>
            </w:r>
          </w:p>
        </w:tc>
        <w:tc>
          <w:tcPr>
            <w:tcW w:w="26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rPr>
                <w:rFonts w:ascii="Times New Roman" w:hAnsi="Times New Roman"/>
                <w:sz w:val="26"/>
                <w:szCs w:val="26"/>
              </w:rPr>
            </w:pPr>
            <w:r w:rsidRPr="00D8040F">
              <w:rPr>
                <w:rFonts w:ascii="Times New Roman" w:hAnsi="Times New Roman"/>
                <w:sz w:val="26"/>
                <w:szCs w:val="26"/>
              </w:rPr>
              <w:t>TT. Kỹ thuật sửa chữa điện thoại di động</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7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8948D1" w:rsidRDefault="0020628B" w:rsidP="00A64D8E">
            <w:pPr>
              <w:jc w:val="center"/>
              <w:rPr>
                <w:rFonts w:ascii="Times New Roman" w:hAnsi="Times New Roman"/>
                <w:sz w:val="26"/>
                <w:szCs w:val="26"/>
              </w:rPr>
            </w:pPr>
            <w:r w:rsidRPr="008948D1">
              <w:rPr>
                <w:rFonts w:ascii="Times New Roman" w:hAnsi="Times New Roman"/>
                <w:sz w:val="26"/>
                <w:szCs w:val="26"/>
              </w:rPr>
              <w:t>19</w:t>
            </w:r>
          </w:p>
        </w:tc>
        <w:tc>
          <w:tcPr>
            <w:tcW w:w="26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rPr>
                <w:rFonts w:ascii="Times New Roman" w:hAnsi="Times New Roman"/>
                <w:sz w:val="26"/>
                <w:szCs w:val="26"/>
              </w:rPr>
            </w:pPr>
            <w:r w:rsidRPr="00D8040F">
              <w:rPr>
                <w:rFonts w:ascii="Times New Roman" w:hAnsi="Times New Roman"/>
                <w:sz w:val="26"/>
                <w:szCs w:val="26"/>
              </w:rPr>
              <w:t>TT. Kỹ thuật sửa chữa thiết bị đầu cuối băng rộng ADSL</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7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8948D1" w:rsidRDefault="0020628B" w:rsidP="00A64D8E">
            <w:pPr>
              <w:jc w:val="center"/>
              <w:rPr>
                <w:rFonts w:ascii="Times New Roman" w:hAnsi="Times New Roman"/>
                <w:sz w:val="26"/>
                <w:szCs w:val="26"/>
              </w:rPr>
            </w:pPr>
            <w:r w:rsidRPr="008948D1">
              <w:rPr>
                <w:rFonts w:ascii="Times New Roman" w:hAnsi="Times New Roman"/>
                <w:sz w:val="26"/>
                <w:szCs w:val="26"/>
              </w:rPr>
              <w:t>20</w:t>
            </w:r>
          </w:p>
        </w:tc>
        <w:tc>
          <w:tcPr>
            <w:tcW w:w="26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rPr>
                <w:rFonts w:ascii="Times New Roman" w:hAnsi="Times New Roman"/>
                <w:sz w:val="26"/>
                <w:szCs w:val="26"/>
              </w:rPr>
            </w:pPr>
            <w:r w:rsidRPr="00D8040F">
              <w:rPr>
                <w:rFonts w:ascii="Times New Roman" w:hAnsi="Times New Roman"/>
                <w:sz w:val="26"/>
                <w:szCs w:val="26"/>
              </w:rPr>
              <w:t>Kỹ thuật sửa chữa Điện thoại-Máy Fax</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EB2D20" w:rsidRDefault="0020628B" w:rsidP="00A64D8E">
            <w:pPr>
              <w:jc w:val="center"/>
              <w:rPr>
                <w:rFonts w:ascii="Times New Roman" w:hAnsi="Times New Roman"/>
                <w:sz w:val="26"/>
                <w:szCs w:val="26"/>
              </w:rPr>
            </w:pPr>
            <w:r>
              <w:rPr>
                <w:rFonts w:ascii="Times New Roman" w:hAnsi="Times New Roman"/>
                <w:sz w:val="26"/>
                <w:szCs w:val="26"/>
              </w:rPr>
              <w:t>21</w:t>
            </w:r>
          </w:p>
        </w:tc>
        <w:tc>
          <w:tcPr>
            <w:tcW w:w="26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rPr>
                <w:rFonts w:ascii="Times New Roman" w:hAnsi="Times New Roman"/>
                <w:sz w:val="26"/>
                <w:szCs w:val="26"/>
              </w:rPr>
            </w:pPr>
            <w:r w:rsidRPr="00D8040F">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117DE6" w:rsidRDefault="0020628B" w:rsidP="00A64D8E">
            <w:pPr>
              <w:jc w:val="center"/>
              <w:rPr>
                <w:rFonts w:ascii="Times New Roman" w:hAnsi="Times New Roman"/>
                <w:sz w:val="26"/>
                <w:szCs w:val="26"/>
              </w:rPr>
            </w:pPr>
            <w:r>
              <w:rPr>
                <w:rFonts w:ascii="Times New Roman" w:hAnsi="Times New Roman"/>
                <w:sz w:val="26"/>
                <w:szCs w:val="26"/>
              </w:rPr>
              <w:t>22</w:t>
            </w:r>
          </w:p>
        </w:tc>
        <w:tc>
          <w:tcPr>
            <w:tcW w:w="26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rPr>
                <w:rFonts w:ascii="Times New Roman" w:hAnsi="Times New Roman"/>
                <w:sz w:val="26"/>
                <w:szCs w:val="26"/>
              </w:rPr>
            </w:pPr>
            <w:r w:rsidRPr="00D8040F">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270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A83E3F" w:rsidRDefault="0020628B" w:rsidP="00A64D8E">
            <w:pPr>
              <w:jc w:val="center"/>
              <w:rPr>
                <w:rFonts w:ascii="Times New Roman" w:hAnsi="Times New Roman"/>
                <w:b/>
                <w:sz w:val="26"/>
                <w:szCs w:val="26"/>
              </w:rPr>
            </w:pPr>
            <w:r w:rsidRPr="00A83E3F">
              <w:rPr>
                <w:rFonts w:ascii="Times New Roman" w:hAnsi="Times New Roman"/>
                <w:b/>
                <w:sz w:val="26"/>
                <w:szCs w:val="26"/>
              </w:rPr>
              <w:t>II.3</w:t>
            </w:r>
          </w:p>
        </w:tc>
        <w:tc>
          <w:tcPr>
            <w:tcW w:w="2610" w:type="dxa"/>
            <w:tcBorders>
              <w:top w:val="nil"/>
              <w:left w:val="nil"/>
              <w:bottom w:val="single" w:sz="8" w:space="0" w:color="auto"/>
              <w:right w:val="single" w:sz="8" w:space="0" w:color="auto"/>
            </w:tcBorders>
            <w:shd w:val="clear" w:color="auto" w:fill="auto"/>
            <w:vAlign w:val="center"/>
            <w:hideMark/>
          </w:tcPr>
          <w:p w:rsidR="0020628B" w:rsidRPr="004B19D8" w:rsidRDefault="0020628B" w:rsidP="00D8040F">
            <w:pPr>
              <w:rPr>
                <w:rFonts w:ascii="Times New Roman" w:hAnsi="Times New Roman"/>
                <w:b/>
                <w:sz w:val="26"/>
                <w:szCs w:val="26"/>
              </w:rPr>
            </w:pPr>
            <w:r>
              <w:rPr>
                <w:rFonts w:ascii="Times New Roman" w:hAnsi="Times New Roman"/>
                <w:b/>
                <w:sz w:val="26"/>
                <w:szCs w:val="26"/>
              </w:rPr>
              <w:t>Học phần tự chọn</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56</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0</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4</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5441AE" w:rsidRDefault="0020628B" w:rsidP="00A64D8E">
            <w:pPr>
              <w:jc w:val="center"/>
              <w:rPr>
                <w:rFonts w:ascii="Times New Roman" w:hAnsi="Times New Roman"/>
                <w:sz w:val="26"/>
                <w:szCs w:val="26"/>
              </w:rPr>
            </w:pPr>
            <w:r w:rsidRPr="005441AE">
              <w:rPr>
                <w:rFonts w:ascii="Times New Roman" w:hAnsi="Times New Roman"/>
                <w:sz w:val="26"/>
                <w:szCs w:val="26"/>
              </w:rPr>
              <w:t> </w:t>
            </w:r>
            <w:r>
              <w:rPr>
                <w:rFonts w:ascii="Times New Roman" w:hAnsi="Times New Roman"/>
                <w:sz w:val="26"/>
                <w:szCs w:val="26"/>
              </w:rPr>
              <w:t>23</w:t>
            </w:r>
          </w:p>
        </w:tc>
        <w:tc>
          <w:tcPr>
            <w:tcW w:w="26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rPr>
                <w:rFonts w:ascii="Times New Roman" w:hAnsi="Times New Roman"/>
                <w:sz w:val="26"/>
                <w:szCs w:val="26"/>
              </w:rPr>
            </w:pPr>
            <w:r w:rsidRPr="00D8040F">
              <w:rPr>
                <w:rFonts w:ascii="Times New Roman" w:hAnsi="Times New Roman"/>
                <w:sz w:val="26"/>
                <w:szCs w:val="26"/>
              </w:rPr>
              <w:t>Kỹ thuật chuyển mạch</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20628B" w:rsidRPr="005441AE" w:rsidRDefault="0020628B" w:rsidP="00A64D8E">
            <w:pPr>
              <w:jc w:val="center"/>
              <w:rPr>
                <w:rFonts w:ascii="Times New Roman" w:hAnsi="Times New Roman"/>
                <w:sz w:val="26"/>
                <w:szCs w:val="26"/>
              </w:rPr>
            </w:pPr>
            <w:r>
              <w:rPr>
                <w:rFonts w:ascii="Times New Roman" w:hAnsi="Times New Roman"/>
                <w:sz w:val="26"/>
                <w:szCs w:val="26"/>
              </w:rPr>
              <w:t>24</w:t>
            </w:r>
          </w:p>
        </w:tc>
        <w:tc>
          <w:tcPr>
            <w:tcW w:w="26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rPr>
                <w:rFonts w:ascii="Times New Roman" w:hAnsi="Times New Roman"/>
                <w:sz w:val="26"/>
                <w:szCs w:val="26"/>
              </w:rPr>
            </w:pPr>
            <w:r w:rsidRPr="00D8040F">
              <w:rPr>
                <w:rFonts w:ascii="Times New Roman" w:hAnsi="Times New Roman"/>
                <w:sz w:val="26"/>
                <w:szCs w:val="26"/>
              </w:rPr>
              <w:t>Mạng máy tính</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r>
      <w:tr w:rsidR="0020628B" w:rsidRPr="00D8040F" w:rsidTr="00D8040F">
        <w:trPr>
          <w:trHeight w:val="390"/>
        </w:trPr>
        <w:tc>
          <w:tcPr>
            <w:tcW w:w="1275" w:type="dxa"/>
            <w:tcBorders>
              <w:top w:val="nil"/>
              <w:left w:val="single" w:sz="8" w:space="0" w:color="auto"/>
              <w:bottom w:val="single" w:sz="8" w:space="0" w:color="auto"/>
              <w:right w:val="nil"/>
            </w:tcBorders>
            <w:shd w:val="clear" w:color="auto" w:fill="auto"/>
            <w:vAlign w:val="center"/>
            <w:hideMark/>
          </w:tcPr>
          <w:p w:rsidR="0020628B" w:rsidRPr="00D8040F" w:rsidRDefault="0020628B"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rPr>
                <w:rFonts w:ascii="Times New Roman" w:hAnsi="Times New Roman"/>
                <w:b/>
                <w:bCs/>
                <w:sz w:val="26"/>
                <w:szCs w:val="26"/>
              </w:rPr>
            </w:pPr>
            <w:r w:rsidRPr="00D8040F">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65</w:t>
            </w:r>
          </w:p>
        </w:tc>
        <w:tc>
          <w:tcPr>
            <w:tcW w:w="80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1485</w:t>
            </w:r>
          </w:p>
        </w:tc>
        <w:tc>
          <w:tcPr>
            <w:tcW w:w="108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540</w:t>
            </w:r>
          </w:p>
        </w:tc>
        <w:tc>
          <w:tcPr>
            <w:tcW w:w="171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915</w:t>
            </w:r>
          </w:p>
        </w:tc>
        <w:tc>
          <w:tcPr>
            <w:tcW w:w="960"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30</w:t>
            </w:r>
          </w:p>
        </w:tc>
        <w:tc>
          <w:tcPr>
            <w:tcW w:w="915" w:type="dxa"/>
            <w:tcBorders>
              <w:top w:val="nil"/>
              <w:left w:val="nil"/>
              <w:bottom w:val="single" w:sz="8" w:space="0" w:color="auto"/>
              <w:right w:val="single" w:sz="8" w:space="0" w:color="auto"/>
            </w:tcBorders>
            <w:shd w:val="clear" w:color="auto" w:fill="auto"/>
            <w:vAlign w:val="center"/>
            <w:hideMark/>
          </w:tcPr>
          <w:p w:rsidR="0020628B" w:rsidRPr="00D8040F" w:rsidRDefault="0020628B" w:rsidP="00D8040F">
            <w:pPr>
              <w:jc w:val="center"/>
              <w:rPr>
                <w:rFonts w:ascii="Times New Roman" w:hAnsi="Times New Roman"/>
                <w:b/>
                <w:bCs/>
                <w:sz w:val="26"/>
                <w:szCs w:val="26"/>
              </w:rPr>
            </w:pPr>
            <w:r w:rsidRPr="00D8040F">
              <w:rPr>
                <w:rFonts w:ascii="Times New Roman" w:hAnsi="Times New Roman"/>
                <w:b/>
                <w:bCs/>
                <w:sz w:val="26"/>
                <w:szCs w:val="26"/>
              </w:rPr>
              <w:t> </w:t>
            </w:r>
          </w:p>
        </w:tc>
      </w:tr>
    </w:tbl>
    <w:p w:rsidR="00D91E30" w:rsidRPr="00FD3D7F" w:rsidRDefault="00D91E30" w:rsidP="0058747A">
      <w:pPr>
        <w:spacing w:before="240"/>
        <w:ind w:firstLine="284"/>
        <w:jc w:val="both"/>
        <w:outlineLvl w:val="0"/>
        <w:rPr>
          <w:rFonts w:ascii="Times New Roman" w:hAnsi="Times New Roman"/>
          <w:sz w:val="26"/>
          <w:szCs w:val="26"/>
        </w:rPr>
      </w:pPr>
      <w:r w:rsidRPr="00D91E30">
        <w:rPr>
          <w:rFonts w:ascii="Times New Roman" w:hAnsi="Times New Roman"/>
          <w:sz w:val="26"/>
          <w:szCs w:val="26"/>
          <w:lang w:val="pt-BR"/>
        </w:rPr>
        <w:lastRenderedPageBreak/>
        <w:t xml:space="preserve">Các học phần được gắn dấu (*), </w:t>
      </w:r>
      <w:r w:rsidRPr="00FD3D7F">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975" w:type="dxa"/>
        <w:tblInd w:w="93" w:type="dxa"/>
        <w:tblLook w:val="04A0" w:firstRow="1" w:lastRow="0" w:firstColumn="1" w:lastColumn="0" w:noHBand="0" w:noVBand="1"/>
      </w:tblPr>
      <w:tblGrid>
        <w:gridCol w:w="960"/>
        <w:gridCol w:w="1740"/>
        <w:gridCol w:w="3180"/>
        <w:gridCol w:w="885"/>
        <w:gridCol w:w="2250"/>
        <w:gridCol w:w="960"/>
      </w:tblGrid>
      <w:tr w:rsidR="00D8040F" w:rsidRPr="00D8040F" w:rsidTr="00D8040F">
        <w:trPr>
          <w:trHeight w:val="1141"/>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xml:space="preserve">Tên học phần </w:t>
            </w:r>
          </w:p>
        </w:tc>
        <w:tc>
          <w:tcPr>
            <w:tcW w:w="8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Số tín chỉ</w:t>
            </w:r>
          </w:p>
        </w:tc>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Tên học phần:</w:t>
            </w:r>
            <w:r w:rsidRPr="00D8040F">
              <w:rPr>
                <w:rFonts w:ascii="Times New Roman" w:hAnsi="Times New Roman"/>
                <w:b/>
                <w:bCs/>
                <w:sz w:val="26"/>
                <w:szCs w:val="26"/>
              </w:rPr>
              <w:br/>
              <w:t>Học trước (a)</w:t>
            </w:r>
            <w:r w:rsidRPr="00D8040F">
              <w:rPr>
                <w:rFonts w:ascii="Times New Roman" w:hAnsi="Times New Roman"/>
                <w:b/>
                <w:bCs/>
                <w:sz w:val="26"/>
                <w:szCs w:val="26"/>
              </w:rPr>
              <w:br/>
              <w:t>Tiên quyết (b)</w:t>
            </w:r>
            <w:r w:rsidRPr="00D8040F">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Ghi chú</w:t>
            </w:r>
          </w:p>
        </w:tc>
      </w:tr>
      <w:tr w:rsidR="00D8040F" w:rsidRPr="00D8040F" w:rsidTr="00D8040F">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8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22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 xml:space="preserve">Học kỳ 1    </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16</w:t>
            </w:r>
          </w:p>
        </w:tc>
      </w:tr>
      <w:tr w:rsidR="00D8040F" w:rsidRPr="00D8040F" w:rsidTr="00D8040F">
        <w:trPr>
          <w:trHeight w:val="525"/>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bắt buộc</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r w:rsidR="004B19D8">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Mạch điện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Điện tử cơ bản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Đo lường và cảm biến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An toàn điện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An toàn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Điện cơ bản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Điện tử cơ bản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Điện tử cơ bản</w:t>
            </w:r>
            <w:r>
              <w:rPr>
                <w:rFonts w:ascii="Times New Roman" w:hAnsi="Times New Roman"/>
                <w:sz w:val="26"/>
                <w:szCs w:val="26"/>
              </w:rPr>
              <w:t xml:space="preserve"> (a)</w:t>
            </w: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tự chọn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4B19D8" w:rsidP="00D8040F">
            <w:pPr>
              <w:jc w:val="center"/>
              <w:rPr>
                <w:rFonts w:ascii="Times New Roman" w:hAnsi="Times New Roman"/>
                <w:b/>
                <w:bCs/>
                <w:sz w:val="26"/>
                <w:szCs w:val="26"/>
              </w:rPr>
            </w:pPr>
            <w:r>
              <w:rPr>
                <w:rFonts w:ascii="Times New Roman" w:hAnsi="Times New Roman"/>
                <w:b/>
                <w:bCs/>
                <w:sz w:val="26"/>
                <w:szCs w:val="26"/>
              </w:rPr>
              <w:t>0</w:t>
            </w:r>
            <w:r w:rsidR="00D8040F" w:rsidRPr="00D8040F">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kỳ 2</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16</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bắt buộc</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r w:rsidR="004B19D8">
              <w:rPr>
                <w:rFonts w:ascii="Times New Roman" w:hAnsi="Times New Roman"/>
                <w:b/>
                <w:bCs/>
                <w:sz w:val="26"/>
                <w:szCs w:val="26"/>
              </w:rPr>
              <w:t>14</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Chính trị</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Pháp luật</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Giáo dục thể chất (*)</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4B19D8">
        <w:trPr>
          <w:trHeight w:val="551"/>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Hệ thống viễn thông</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Điện tử cơ bản</w:t>
            </w:r>
            <w:r>
              <w:rPr>
                <w:rFonts w:ascii="Times New Roman" w:hAnsi="Times New Roman"/>
                <w:sz w:val="26"/>
                <w:szCs w:val="26"/>
              </w:rPr>
              <w:t xml:space="preserve"> </w:t>
            </w:r>
            <w:r w:rsidRPr="00D8040F">
              <w:rPr>
                <w:rFonts w:ascii="Times New Roman" w:hAnsi="Times New Roman"/>
                <w:sz w:val="26"/>
                <w:szCs w:val="26"/>
              </w:rPr>
              <w:t>(a)</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Mạch tương tự</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TT.Kỹ thuật sửa chữa Điện thoại cố định</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4B19D8">
            <w:pPr>
              <w:jc w:val="center"/>
              <w:rPr>
                <w:rFonts w:ascii="Times New Roman" w:hAnsi="Times New Roman"/>
                <w:sz w:val="26"/>
                <w:szCs w:val="26"/>
              </w:rPr>
            </w:pPr>
            <w:r w:rsidRPr="00D8040F">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tự chọn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4B19D8" w:rsidP="004B19D8">
            <w:pPr>
              <w:jc w:val="center"/>
              <w:rPr>
                <w:rFonts w:ascii="Times New Roman" w:hAnsi="Times New Roman"/>
                <w:b/>
                <w:bCs/>
                <w:sz w:val="26"/>
                <w:szCs w:val="26"/>
              </w:rPr>
            </w:pPr>
            <w:r>
              <w:rPr>
                <w:rFonts w:ascii="Times New Roman" w:hAnsi="Times New Roman"/>
                <w:b/>
                <w:bCs/>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Kỹ thuật chuyển mạch</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4B19D8">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Mạng máy tính</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4B19D8">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kỳ 3</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17</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17</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bắt buộc</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4B19D8" w:rsidP="00D8040F">
            <w:pPr>
              <w:jc w:val="center"/>
              <w:rPr>
                <w:rFonts w:ascii="Times New Roman" w:hAnsi="Times New Roman"/>
                <w:b/>
                <w:bCs/>
                <w:sz w:val="26"/>
                <w:szCs w:val="26"/>
              </w:rPr>
            </w:pPr>
            <w:r>
              <w:rPr>
                <w:rFonts w:ascii="Times New Roman" w:hAnsi="Times New Roman"/>
                <w:b/>
                <w:bCs/>
                <w:sz w:val="26"/>
                <w:szCs w:val="26"/>
              </w:rPr>
              <w:t>17</w:t>
            </w:r>
            <w:r w:rsidR="00D8040F" w:rsidRPr="00D8040F">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044EE6">
            <w:pPr>
              <w:rPr>
                <w:rFonts w:ascii="Times New Roman" w:hAnsi="Times New Roman"/>
                <w:sz w:val="26"/>
                <w:szCs w:val="26"/>
              </w:rPr>
            </w:pPr>
            <w:r w:rsidRPr="00D8040F">
              <w:rPr>
                <w:rFonts w:ascii="Times New Roman" w:hAnsi="Times New Roman"/>
                <w:sz w:val="26"/>
                <w:szCs w:val="26"/>
              </w:rPr>
              <w:t>TT. Kỹ thuật sửa chữa điện thoại di động</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044EE6">
            <w:pPr>
              <w:jc w:val="center"/>
              <w:rPr>
                <w:rFonts w:ascii="Times New Roman" w:hAnsi="Times New Roman"/>
                <w:sz w:val="26"/>
                <w:szCs w:val="26"/>
              </w:rPr>
            </w:pPr>
            <w:r w:rsidRPr="00D8040F">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lastRenderedPageBreak/>
              <w:t>2</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rPr>
                <w:rFonts w:ascii="Times New Roman" w:hAnsi="Times New Roman"/>
                <w:sz w:val="26"/>
                <w:szCs w:val="26"/>
              </w:rPr>
            </w:pPr>
            <w:r w:rsidRPr="00D8040F">
              <w:rPr>
                <w:rFonts w:ascii="Times New Roman" w:hAnsi="Times New Roman"/>
                <w:sz w:val="26"/>
                <w:szCs w:val="26"/>
              </w:rPr>
              <w:t>TT. Kỹ thuật sửa chữa thiết bị đầu cuối băng rộng ADSL</w:t>
            </w:r>
          </w:p>
        </w:tc>
        <w:tc>
          <w:tcPr>
            <w:tcW w:w="885"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4B19D8">
        <w:trPr>
          <w:trHeight w:val="83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rPr>
                <w:rFonts w:ascii="Times New Roman" w:hAnsi="Times New Roman"/>
                <w:sz w:val="26"/>
                <w:szCs w:val="26"/>
              </w:rPr>
            </w:pPr>
            <w:r w:rsidRPr="00D8040F">
              <w:rPr>
                <w:rFonts w:ascii="Times New Roman" w:hAnsi="Times New Roman"/>
                <w:sz w:val="26"/>
                <w:szCs w:val="26"/>
              </w:rPr>
              <w:t>Kỹ thuật sửa chữa Điện thoại-Máy Fax</w:t>
            </w:r>
          </w:p>
        </w:tc>
        <w:tc>
          <w:tcPr>
            <w:tcW w:w="885"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4B19D8">
        <w:trPr>
          <w:trHeight w:val="53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rPr>
                <w:rFonts w:ascii="Times New Roman" w:hAnsi="Times New Roman"/>
                <w:sz w:val="26"/>
                <w:szCs w:val="26"/>
              </w:rPr>
            </w:pPr>
            <w:r w:rsidRPr="00D8040F">
              <w:rPr>
                <w:rFonts w:ascii="Times New Roman" w:hAnsi="Times New Roman"/>
                <w:sz w:val="26"/>
                <w:szCs w:val="26"/>
              </w:rPr>
              <w:t>Kỹ thuật mạng ngoại vi</w:t>
            </w:r>
          </w:p>
        </w:tc>
        <w:tc>
          <w:tcPr>
            <w:tcW w:w="885"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jc w:val="center"/>
              <w:rPr>
                <w:rFonts w:ascii="Times New Roman" w:hAnsi="Times New Roman"/>
                <w:sz w:val="26"/>
                <w:szCs w:val="26"/>
              </w:rPr>
            </w:pPr>
            <w:r w:rsidRPr="00D8040F">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D8040F" w:rsidRPr="00D8040F" w:rsidRDefault="00D8040F" w:rsidP="0012167B">
            <w:pPr>
              <w:rPr>
                <w:rFonts w:ascii="Times New Roman" w:hAnsi="Times New Roman"/>
                <w:sz w:val="26"/>
                <w:szCs w:val="26"/>
              </w:rPr>
            </w:pPr>
            <w:r w:rsidRPr="00D8040F">
              <w:rPr>
                <w:rFonts w:ascii="Times New Roman" w:hAnsi="Times New Roman"/>
                <w:sz w:val="26"/>
                <w:szCs w:val="26"/>
              </w:rPr>
              <w:t>Đồ án học phần 1</w:t>
            </w:r>
          </w:p>
        </w:tc>
        <w:tc>
          <w:tcPr>
            <w:tcW w:w="885" w:type="dxa"/>
            <w:tcBorders>
              <w:top w:val="nil"/>
              <w:left w:val="nil"/>
              <w:bottom w:val="single" w:sz="8" w:space="0" w:color="auto"/>
              <w:right w:val="single" w:sz="8" w:space="0" w:color="auto"/>
            </w:tcBorders>
            <w:shd w:val="clear" w:color="auto" w:fill="auto"/>
            <w:vAlign w:val="center"/>
          </w:tcPr>
          <w:p w:rsidR="00D8040F" w:rsidRPr="00D8040F" w:rsidRDefault="00D8040F" w:rsidP="0012167B">
            <w:pPr>
              <w:jc w:val="center"/>
              <w:rPr>
                <w:rFonts w:ascii="Times New Roman" w:hAnsi="Times New Roman"/>
                <w:sz w:val="26"/>
                <w:szCs w:val="26"/>
              </w:rPr>
            </w:pPr>
            <w:r w:rsidRPr="00D8040F">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12167B">
            <w:pPr>
              <w:rPr>
                <w:rFonts w:ascii="Times New Roman" w:hAnsi="Times New Roman"/>
                <w:sz w:val="26"/>
                <w:szCs w:val="26"/>
              </w:rPr>
            </w:pPr>
            <w:r w:rsidRPr="00D8040F">
              <w:rPr>
                <w:rFonts w:ascii="Times New Roman" w:hAnsi="Times New Roman"/>
                <w:sz w:val="26"/>
                <w:szCs w:val="26"/>
              </w:rPr>
              <w:t>Thực tập tốt nghiệp</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12167B">
            <w:pPr>
              <w:jc w:val="center"/>
              <w:rPr>
                <w:rFonts w:ascii="Times New Roman" w:hAnsi="Times New Roman"/>
                <w:sz w:val="26"/>
                <w:szCs w:val="26"/>
              </w:rPr>
            </w:pPr>
            <w:r w:rsidRPr="00D8040F">
              <w:rPr>
                <w:rFonts w:ascii="Times New Roman" w:hAnsi="Times New Roman"/>
                <w:sz w:val="26"/>
                <w:szCs w:val="26"/>
              </w:rPr>
              <w:t>6</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tự chọn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xml:space="preserve">Tổng cộng </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49</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49</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DBE" w:rsidRDefault="001C4DBE" w:rsidP="00F972C8">
      <w:r>
        <w:separator/>
      </w:r>
    </w:p>
  </w:endnote>
  <w:endnote w:type="continuationSeparator" w:id="0">
    <w:p w:rsidR="001C4DBE" w:rsidRDefault="001C4DB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DBE" w:rsidRDefault="001C4DBE" w:rsidP="00F972C8">
      <w:r>
        <w:separator/>
      </w:r>
    </w:p>
  </w:footnote>
  <w:footnote w:type="continuationSeparator" w:id="0">
    <w:p w:rsidR="001C4DBE" w:rsidRDefault="001C4DB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A1A"/>
    <w:rsid w:val="000A44ED"/>
    <w:rsid w:val="000B7CEC"/>
    <w:rsid w:val="000E7D60"/>
    <w:rsid w:val="00102CBA"/>
    <w:rsid w:val="00141E8D"/>
    <w:rsid w:val="0014443A"/>
    <w:rsid w:val="00160CEB"/>
    <w:rsid w:val="00165B02"/>
    <w:rsid w:val="00177AC2"/>
    <w:rsid w:val="00195B35"/>
    <w:rsid w:val="001B3F0F"/>
    <w:rsid w:val="001C4DBE"/>
    <w:rsid w:val="001D26D2"/>
    <w:rsid w:val="001E3EFB"/>
    <w:rsid w:val="001F6ACB"/>
    <w:rsid w:val="0020628B"/>
    <w:rsid w:val="00215775"/>
    <w:rsid w:val="002449EE"/>
    <w:rsid w:val="0027029B"/>
    <w:rsid w:val="00272396"/>
    <w:rsid w:val="002A2258"/>
    <w:rsid w:val="002C1E39"/>
    <w:rsid w:val="002D16C5"/>
    <w:rsid w:val="002D4D55"/>
    <w:rsid w:val="003235E3"/>
    <w:rsid w:val="00343AD9"/>
    <w:rsid w:val="00353693"/>
    <w:rsid w:val="003553C7"/>
    <w:rsid w:val="0036160F"/>
    <w:rsid w:val="0037438F"/>
    <w:rsid w:val="0038066A"/>
    <w:rsid w:val="00387F2E"/>
    <w:rsid w:val="0039763B"/>
    <w:rsid w:val="003D7802"/>
    <w:rsid w:val="003E4898"/>
    <w:rsid w:val="004372CF"/>
    <w:rsid w:val="00437B84"/>
    <w:rsid w:val="00437F68"/>
    <w:rsid w:val="00444EDC"/>
    <w:rsid w:val="00493C1E"/>
    <w:rsid w:val="004B19D8"/>
    <w:rsid w:val="004E00FC"/>
    <w:rsid w:val="004E3A37"/>
    <w:rsid w:val="004E7728"/>
    <w:rsid w:val="004F4289"/>
    <w:rsid w:val="0051211F"/>
    <w:rsid w:val="0058077A"/>
    <w:rsid w:val="00582BED"/>
    <w:rsid w:val="0058747A"/>
    <w:rsid w:val="005D2BEA"/>
    <w:rsid w:val="0063615F"/>
    <w:rsid w:val="00643327"/>
    <w:rsid w:val="0065145C"/>
    <w:rsid w:val="00671287"/>
    <w:rsid w:val="006A2259"/>
    <w:rsid w:val="006B3DF8"/>
    <w:rsid w:val="006C4C95"/>
    <w:rsid w:val="006E790D"/>
    <w:rsid w:val="0070165A"/>
    <w:rsid w:val="00743BFD"/>
    <w:rsid w:val="007649BC"/>
    <w:rsid w:val="00783855"/>
    <w:rsid w:val="00787358"/>
    <w:rsid w:val="007A0C5F"/>
    <w:rsid w:val="007A7F9B"/>
    <w:rsid w:val="007C54D9"/>
    <w:rsid w:val="007F2789"/>
    <w:rsid w:val="00800821"/>
    <w:rsid w:val="00810883"/>
    <w:rsid w:val="00816030"/>
    <w:rsid w:val="00840703"/>
    <w:rsid w:val="00852728"/>
    <w:rsid w:val="00876F84"/>
    <w:rsid w:val="008831C0"/>
    <w:rsid w:val="008A17D3"/>
    <w:rsid w:val="008C190F"/>
    <w:rsid w:val="008E2728"/>
    <w:rsid w:val="008E2919"/>
    <w:rsid w:val="008F48BE"/>
    <w:rsid w:val="00947653"/>
    <w:rsid w:val="00981406"/>
    <w:rsid w:val="00981951"/>
    <w:rsid w:val="009C7659"/>
    <w:rsid w:val="00A02B70"/>
    <w:rsid w:val="00A16954"/>
    <w:rsid w:val="00A757AF"/>
    <w:rsid w:val="00A774CB"/>
    <w:rsid w:val="00AF698A"/>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8040F"/>
    <w:rsid w:val="00D8356C"/>
    <w:rsid w:val="00D91E30"/>
    <w:rsid w:val="00D93E95"/>
    <w:rsid w:val="00DD620E"/>
    <w:rsid w:val="00DE5F80"/>
    <w:rsid w:val="00DE65A6"/>
    <w:rsid w:val="00E35CA7"/>
    <w:rsid w:val="00E67EDC"/>
    <w:rsid w:val="00E8003F"/>
    <w:rsid w:val="00EA762B"/>
    <w:rsid w:val="00EC311F"/>
    <w:rsid w:val="00F028F6"/>
    <w:rsid w:val="00F13230"/>
    <w:rsid w:val="00F80D28"/>
    <w:rsid w:val="00F91C32"/>
    <w:rsid w:val="00F9414C"/>
    <w:rsid w:val="00F972C8"/>
    <w:rsid w:val="00FA62AC"/>
    <w:rsid w:val="00FC6851"/>
    <w:rsid w:val="00FD3D7F"/>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797222">
      <w:bodyDiv w:val="1"/>
      <w:marLeft w:val="0"/>
      <w:marRight w:val="0"/>
      <w:marTop w:val="0"/>
      <w:marBottom w:val="0"/>
      <w:divBdr>
        <w:top w:val="none" w:sz="0" w:space="0" w:color="auto"/>
        <w:left w:val="none" w:sz="0" w:space="0" w:color="auto"/>
        <w:bottom w:val="none" w:sz="0" w:space="0" w:color="auto"/>
        <w:right w:val="none" w:sz="0" w:space="0" w:color="auto"/>
      </w:divBdr>
    </w:div>
    <w:div w:id="118987551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 w:id="18615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5</Pages>
  <Words>957</Words>
  <Characters>5456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22</cp:revision>
  <dcterms:created xsi:type="dcterms:W3CDTF">2017-04-04T08:15:00Z</dcterms:created>
  <dcterms:modified xsi:type="dcterms:W3CDTF">2017-04-26T11:44:00Z</dcterms:modified>
</cp:coreProperties>
</file>